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A7" w:rsidRDefault="00A2362A">
      <w:pPr>
        <w:spacing w:before="71"/>
        <w:ind w:left="774" w:right="774"/>
        <w:jc w:val="center"/>
        <w:rPr>
          <w:b/>
          <w:sz w:val="28"/>
        </w:rPr>
      </w:pPr>
      <w:r>
        <w:rPr>
          <w:b/>
          <w:sz w:val="28"/>
        </w:rPr>
        <w:t>КРАМАТОРСЬКА ЗАГАЛЬНООСВІТНЯ ШКОЛА І – ІІІ СТУПЕНІВ № 26</w:t>
      </w:r>
    </w:p>
    <w:p w:rsidR="00106CA7" w:rsidRDefault="00106CA7">
      <w:pPr>
        <w:pStyle w:val="a3"/>
        <w:rPr>
          <w:sz w:val="30"/>
        </w:rPr>
      </w:pPr>
    </w:p>
    <w:p w:rsidR="00106CA7" w:rsidRDefault="00106CA7">
      <w:pPr>
        <w:pStyle w:val="a3"/>
        <w:spacing w:before="10"/>
        <w:rPr>
          <w:sz w:val="33"/>
        </w:rPr>
      </w:pPr>
    </w:p>
    <w:p w:rsidR="00106CA7" w:rsidRDefault="00A2362A">
      <w:pPr>
        <w:pStyle w:val="1"/>
      </w:pPr>
      <w:r>
        <w:rPr>
          <w:color w:val="FF0000"/>
        </w:rPr>
        <w:t>ТЕХНІЧНІ ЗАСОБИ ТА МАТЕРІАЛИ,</w:t>
      </w:r>
    </w:p>
    <w:p w:rsidR="00106CA7" w:rsidRDefault="00A2362A">
      <w:pPr>
        <w:spacing w:before="1"/>
        <w:ind w:left="1462" w:right="1463"/>
        <w:jc w:val="center"/>
        <w:rPr>
          <w:b/>
          <w:sz w:val="36"/>
        </w:rPr>
      </w:pPr>
      <w:r>
        <w:rPr>
          <w:b/>
          <w:color w:val="FF0000"/>
          <w:sz w:val="36"/>
        </w:rPr>
        <w:t>ЩО БУЛИ ПРИДБАНІ УПРАВЛІННЯМ ОСВІТИ В 2017 РОЦІ ЗА БЮДЖЕТНІ КОШТИ</w:t>
      </w:r>
    </w:p>
    <w:p w:rsidR="00106CA7" w:rsidRDefault="00106CA7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1524"/>
      </w:tblGrid>
      <w:tr w:rsidR="00106CA7">
        <w:trPr>
          <w:trHeight w:val="551"/>
        </w:trPr>
        <w:tc>
          <w:tcPr>
            <w:tcW w:w="9182" w:type="dxa"/>
          </w:tcPr>
          <w:p w:rsidR="00106CA7" w:rsidRDefault="00A2362A">
            <w:pPr>
              <w:pStyle w:val="TableParagraph"/>
              <w:spacing w:line="273" w:lineRule="exact"/>
              <w:ind w:left="3293" w:right="3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ВИКОНАНІ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</w:p>
        </w:tc>
        <w:tc>
          <w:tcPr>
            <w:tcW w:w="1524" w:type="dxa"/>
          </w:tcPr>
          <w:p w:rsidR="00106CA7" w:rsidRDefault="00A2362A">
            <w:pPr>
              <w:pStyle w:val="TableParagraph"/>
              <w:spacing w:line="273" w:lineRule="exact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СУМУ</w:t>
            </w:r>
          </w:p>
          <w:p w:rsidR="00106CA7" w:rsidRDefault="00A2362A">
            <w:pPr>
              <w:pStyle w:val="TableParagraph"/>
              <w:spacing w:line="259" w:lineRule="exact"/>
              <w:ind w:left="153" w:right="14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</w:tr>
      <w:tr w:rsidR="00106CA7">
        <w:trPr>
          <w:trHeight w:val="320"/>
        </w:trPr>
        <w:tc>
          <w:tcPr>
            <w:tcW w:w="9182" w:type="dxa"/>
            <w:tcBorders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лічильника електричного трьохфазного:</w:t>
            </w:r>
          </w:p>
        </w:tc>
        <w:tc>
          <w:tcPr>
            <w:tcW w:w="1524" w:type="dxa"/>
            <w:tcBorders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1500,00</w:t>
            </w:r>
          </w:p>
        </w:tc>
      </w:tr>
      <w:tr w:rsidR="00106CA7">
        <w:trPr>
          <w:trHeight w:val="322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одного пожежного щита з обладнанням;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4"/>
              </w:rPr>
            </w:pPr>
          </w:p>
        </w:tc>
      </w:tr>
      <w:tr w:rsidR="00106CA7">
        <w:trPr>
          <w:trHeight w:val="322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ноутбуку;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4"/>
              </w:rPr>
            </w:pPr>
          </w:p>
        </w:tc>
      </w:tr>
      <w:tr w:rsidR="00106CA7">
        <w:trPr>
          <w:trHeight w:val="322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холодильника ATLANT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8274,00</w:t>
            </w:r>
          </w:p>
        </w:tc>
      </w:tr>
      <w:tr w:rsidR="00106CA7">
        <w:trPr>
          <w:trHeight w:val="322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Придбання HP </w:t>
            </w:r>
            <w:proofErr w:type="spellStart"/>
            <w:r>
              <w:rPr>
                <w:b/>
                <w:sz w:val="28"/>
              </w:rPr>
              <w:t>Laser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Jet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Pro</w:t>
            </w:r>
            <w:proofErr w:type="spellEnd"/>
            <w:r>
              <w:rPr>
                <w:b/>
                <w:sz w:val="28"/>
              </w:rPr>
              <w:t xml:space="preserve"> MFP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4 000,00</w:t>
            </w:r>
          </w:p>
        </w:tc>
      </w:tr>
      <w:tr w:rsidR="00106CA7">
        <w:trPr>
          <w:trHeight w:val="322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Придбання електричного водонагрівача </w:t>
            </w:r>
            <w:proofErr w:type="spellStart"/>
            <w:r>
              <w:rPr>
                <w:b/>
                <w:sz w:val="28"/>
              </w:rPr>
              <w:t>Atlantic</w:t>
            </w:r>
            <w:proofErr w:type="spellEnd"/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2080,00</w:t>
            </w:r>
          </w:p>
        </w:tc>
      </w:tr>
      <w:tr w:rsidR="00106CA7">
        <w:trPr>
          <w:trHeight w:val="663"/>
        </w:trPr>
        <w:tc>
          <w:tcPr>
            <w:tcW w:w="9182" w:type="dxa"/>
            <w:tcBorders>
              <w:top w:val="single" w:sz="18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будматеріалів:</w:t>
            </w:r>
          </w:p>
          <w:p w:rsidR="00106CA7" w:rsidRDefault="00A2362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325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жовта 16 од*2,8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6" w:space="0" w:color="000000"/>
            </w:tcBorders>
          </w:tcPr>
          <w:p w:rsidR="00106CA7" w:rsidRDefault="00106CA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1027,84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червона 16 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1020,00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блакитна 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1021,92</w:t>
            </w:r>
          </w:p>
        </w:tc>
      </w:tr>
      <w:tr w:rsidR="00106CA7">
        <w:trPr>
          <w:trHeight w:val="343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зелена 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995,84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біла 105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7385,70</w:t>
            </w:r>
          </w:p>
        </w:tc>
      </w:tr>
      <w:tr w:rsidR="00106CA7">
        <w:trPr>
          <w:trHeight w:val="340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320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червоно-коричнева 44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2830,96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емаль </w:t>
            </w:r>
            <w:r>
              <w:rPr>
                <w:sz w:val="28"/>
              </w:rPr>
              <w:t>чорна 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115,46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b/>
                <w:sz w:val="28"/>
              </w:rPr>
              <w:t xml:space="preserve">фарба </w:t>
            </w:r>
            <w:r>
              <w:rPr>
                <w:sz w:val="28"/>
              </w:rPr>
              <w:t>латексна водоемульсійна 40 од*14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8747,20</w:t>
            </w:r>
          </w:p>
        </w:tc>
      </w:tr>
      <w:tr w:rsidR="00106CA7">
        <w:trPr>
          <w:trHeight w:val="378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340" w:lineRule="exact"/>
              <w:ind w:hanging="350"/>
              <w:rPr>
                <w:b/>
                <w:sz w:val="28"/>
              </w:rPr>
            </w:pPr>
            <w:r>
              <w:rPr>
                <w:b/>
                <w:sz w:val="28"/>
              </w:rPr>
              <w:t>лак ПФ – 8 банок*2,5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кг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1036,72</w:t>
            </w:r>
          </w:p>
        </w:tc>
      </w:tr>
      <w:tr w:rsidR="00106CA7">
        <w:trPr>
          <w:trHeight w:val="707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339" w:lineRule="exact"/>
              <w:ind w:hanging="350"/>
              <w:rPr>
                <w:b/>
                <w:sz w:val="28"/>
              </w:rPr>
            </w:pPr>
            <w:r>
              <w:rPr>
                <w:b/>
                <w:sz w:val="28"/>
              </w:rPr>
              <w:t>суха суміш 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ремонту:</w:t>
            </w:r>
          </w:p>
          <w:p w:rsidR="00106CA7" w:rsidRDefault="00A2362A">
            <w:pPr>
              <w:pStyle w:val="TableParagraph"/>
              <w:numPr>
                <w:ilvl w:val="0"/>
                <w:numId w:val="21"/>
              </w:numPr>
              <w:tabs>
                <w:tab w:val="left" w:pos="885"/>
                <w:tab w:val="left" w:pos="886"/>
              </w:tabs>
              <w:spacing w:line="340" w:lineRule="exact"/>
              <w:ind w:left="885" w:hanging="419"/>
              <w:rPr>
                <w:sz w:val="28"/>
              </w:rPr>
            </w:pPr>
            <w:proofErr w:type="spellStart"/>
            <w:r>
              <w:rPr>
                <w:sz w:val="28"/>
              </w:rPr>
              <w:t>шпатлівка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Кнауф</w:t>
            </w:r>
            <w:proofErr w:type="spellEnd"/>
            <w:r>
              <w:rPr>
                <w:sz w:val="28"/>
              </w:rPr>
              <w:t xml:space="preserve"> Старт 26 м,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106CA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2250,56</w:t>
            </w:r>
          </w:p>
        </w:tc>
      </w:tr>
      <w:tr w:rsidR="00106CA7">
        <w:trPr>
          <w:trHeight w:val="378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335" w:lineRule="exact"/>
              <w:ind w:hanging="350"/>
              <w:rPr>
                <w:sz w:val="28"/>
              </w:rPr>
            </w:pPr>
            <w:r>
              <w:rPr>
                <w:sz w:val="28"/>
              </w:rPr>
              <w:t xml:space="preserve">Шпаклівка </w:t>
            </w:r>
            <w:proofErr w:type="spellStart"/>
            <w:r>
              <w:rPr>
                <w:sz w:val="28"/>
              </w:rPr>
              <w:t>Кнауф</w:t>
            </w:r>
            <w:proofErr w:type="spellEnd"/>
            <w:r>
              <w:rPr>
                <w:sz w:val="28"/>
              </w:rPr>
              <w:t xml:space="preserve"> Фініш 26 м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2332,20</w:t>
            </w:r>
          </w:p>
        </w:tc>
      </w:tr>
      <w:tr w:rsidR="00106CA7">
        <w:trPr>
          <w:trHeight w:val="355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335" w:lineRule="exact"/>
              <w:ind w:hanging="350"/>
              <w:rPr>
                <w:sz w:val="28"/>
              </w:rPr>
            </w:pPr>
            <w:r>
              <w:rPr>
                <w:sz w:val="28"/>
              </w:rPr>
              <w:t xml:space="preserve">Ремонтна суміш </w:t>
            </w:r>
            <w:proofErr w:type="spellStart"/>
            <w:r>
              <w:rPr>
                <w:sz w:val="28"/>
              </w:rPr>
              <w:t>цементно-пісчана</w:t>
            </w:r>
            <w:proofErr w:type="spellEnd"/>
            <w:r>
              <w:rPr>
                <w:sz w:val="28"/>
              </w:rPr>
              <w:t xml:space="preserve"> 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900,32</w:t>
            </w: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proofErr w:type="spellStart"/>
            <w:r>
              <w:rPr>
                <w:sz w:val="28"/>
              </w:rPr>
              <w:t>Алюбастр</w:t>
            </w:r>
            <w:proofErr w:type="spellEnd"/>
            <w:r>
              <w:rPr>
                <w:sz w:val="28"/>
              </w:rPr>
              <w:t xml:space="preserve"> 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524" w:type="dxa"/>
            <w:tcBorders>
              <w:top w:val="single" w:sz="6" w:space="0" w:color="000000"/>
              <w:bottom w:val="single" w:sz="6" w:space="0" w:color="000000"/>
            </w:tcBorders>
          </w:tcPr>
          <w:p w:rsidR="00106CA7" w:rsidRDefault="00A2362A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388,11</w:t>
            </w:r>
          </w:p>
        </w:tc>
      </w:tr>
      <w:tr w:rsidR="00106CA7">
        <w:trPr>
          <w:trHeight w:val="352"/>
        </w:trPr>
        <w:tc>
          <w:tcPr>
            <w:tcW w:w="9182" w:type="dxa"/>
            <w:tcBorders>
              <w:top w:val="single" w:sz="6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17"/>
              </w:numPr>
              <w:tabs>
                <w:tab w:val="left" w:pos="885"/>
                <w:tab w:val="left" w:pos="886"/>
              </w:tabs>
              <w:spacing w:line="332" w:lineRule="exact"/>
              <w:rPr>
                <w:sz w:val="28"/>
              </w:rPr>
            </w:pPr>
            <w:r>
              <w:rPr>
                <w:sz w:val="28"/>
              </w:rPr>
              <w:t>вапно 40 кг - 2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од;</w:t>
            </w:r>
          </w:p>
        </w:tc>
        <w:tc>
          <w:tcPr>
            <w:tcW w:w="1524" w:type="dxa"/>
            <w:tcBorders>
              <w:top w:val="single" w:sz="6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683"/>
        </w:trPr>
        <w:tc>
          <w:tcPr>
            <w:tcW w:w="9182" w:type="dxa"/>
          </w:tcPr>
          <w:p w:rsidR="00106CA7" w:rsidRDefault="00A2362A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37" w:lineRule="exact"/>
              <w:ind w:hanging="350"/>
              <w:rPr>
                <w:b/>
                <w:sz w:val="28"/>
              </w:rPr>
            </w:pPr>
            <w:r>
              <w:rPr>
                <w:b/>
                <w:sz w:val="28"/>
              </w:rPr>
              <w:t>інвентар для здійснення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ремонту:</w:t>
            </w:r>
          </w:p>
          <w:p w:rsidR="00106CA7" w:rsidRDefault="00A2362A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6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пензель 46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</w:tcPr>
          <w:p w:rsidR="00106CA7" w:rsidRDefault="00106CA7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224,02</w:t>
            </w:r>
          </w:p>
        </w:tc>
      </w:tr>
      <w:tr w:rsidR="00106CA7">
        <w:trPr>
          <w:trHeight w:val="381"/>
        </w:trPr>
        <w:tc>
          <w:tcPr>
            <w:tcW w:w="9182" w:type="dxa"/>
          </w:tcPr>
          <w:p w:rsidR="00106CA7" w:rsidRDefault="00A2362A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335" w:lineRule="exact"/>
              <w:ind w:hanging="350"/>
              <w:rPr>
                <w:sz w:val="28"/>
              </w:rPr>
            </w:pPr>
            <w:r>
              <w:rPr>
                <w:sz w:val="28"/>
              </w:rPr>
              <w:t xml:space="preserve">шпатель </w:t>
            </w:r>
            <w:proofErr w:type="spellStart"/>
            <w:r>
              <w:rPr>
                <w:sz w:val="28"/>
              </w:rPr>
              <w:t>нержавійка</w:t>
            </w:r>
            <w:proofErr w:type="spellEnd"/>
            <w:r>
              <w:rPr>
                <w:sz w:val="28"/>
              </w:rPr>
              <w:t xml:space="preserve"> – 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</w:tcPr>
          <w:p w:rsidR="00106CA7" w:rsidRDefault="00A2362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97,20</w:t>
            </w:r>
          </w:p>
        </w:tc>
      </w:tr>
      <w:tr w:rsidR="00106CA7">
        <w:trPr>
          <w:trHeight w:val="364"/>
        </w:trPr>
        <w:tc>
          <w:tcPr>
            <w:tcW w:w="9182" w:type="dxa"/>
          </w:tcPr>
          <w:p w:rsidR="00106CA7" w:rsidRDefault="00A2362A">
            <w:pPr>
              <w:pStyle w:val="TableParagraph"/>
              <w:numPr>
                <w:ilvl w:val="0"/>
                <w:numId w:val="14"/>
              </w:numPr>
              <w:tabs>
                <w:tab w:val="left" w:pos="885"/>
                <w:tab w:val="left" w:pos="886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валики з ручкою 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</w:tcPr>
          <w:p w:rsidR="00106CA7" w:rsidRDefault="00A2362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862,50</w:t>
            </w:r>
          </w:p>
        </w:tc>
      </w:tr>
      <w:tr w:rsidR="00106CA7">
        <w:trPr>
          <w:trHeight w:val="342"/>
        </w:trPr>
        <w:tc>
          <w:tcPr>
            <w:tcW w:w="9182" w:type="dxa"/>
          </w:tcPr>
          <w:p w:rsidR="00106CA7" w:rsidRDefault="00A2362A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proofErr w:type="spellStart"/>
            <w:r>
              <w:rPr>
                <w:sz w:val="28"/>
              </w:rPr>
              <w:t>пензель-макловиця</w:t>
            </w:r>
            <w:proofErr w:type="spellEnd"/>
            <w:r>
              <w:rPr>
                <w:sz w:val="28"/>
              </w:rPr>
              <w:t xml:space="preserve"> 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</w:p>
        </w:tc>
        <w:tc>
          <w:tcPr>
            <w:tcW w:w="1524" w:type="dxa"/>
          </w:tcPr>
          <w:p w:rsidR="00106CA7" w:rsidRDefault="00A2362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324,87</w:t>
            </w:r>
          </w:p>
        </w:tc>
      </w:tr>
      <w:tr w:rsidR="00106CA7">
        <w:trPr>
          <w:trHeight w:val="392"/>
        </w:trPr>
        <w:tc>
          <w:tcPr>
            <w:tcW w:w="9182" w:type="dxa"/>
            <w:tcBorders>
              <w:bottom w:val="single" w:sz="18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line="340" w:lineRule="exact"/>
              <w:ind w:hanging="3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шпалери 147 од, клей для </w:t>
            </w:r>
            <w:proofErr w:type="spellStart"/>
            <w:r>
              <w:rPr>
                <w:b/>
                <w:sz w:val="28"/>
              </w:rPr>
              <w:t>шпалерів</w:t>
            </w:r>
            <w:proofErr w:type="spellEnd"/>
            <w:r>
              <w:rPr>
                <w:b/>
                <w:sz w:val="28"/>
              </w:rPr>
              <w:t xml:space="preserve"> 15 од, </w:t>
            </w:r>
            <w:proofErr w:type="spellStart"/>
            <w:r>
              <w:rPr>
                <w:b/>
                <w:sz w:val="28"/>
              </w:rPr>
              <w:t>грунтівка</w:t>
            </w:r>
            <w:proofErr w:type="spellEnd"/>
            <w:r>
              <w:rPr>
                <w:b/>
                <w:spacing w:val="-20"/>
                <w:sz w:val="28"/>
              </w:rPr>
              <w:t xml:space="preserve"> </w:t>
            </w:r>
            <w:r>
              <w:rPr>
                <w:b/>
                <w:sz w:val="28"/>
              </w:rPr>
              <w:t>10од.</w:t>
            </w:r>
          </w:p>
        </w:tc>
        <w:tc>
          <w:tcPr>
            <w:tcW w:w="1524" w:type="dxa"/>
            <w:tcBorders>
              <w:bottom w:val="single" w:sz="18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8"/>
              </w:rPr>
            </w:pPr>
          </w:p>
        </w:tc>
      </w:tr>
      <w:tr w:rsidR="00106CA7">
        <w:trPr>
          <w:trHeight w:val="1327"/>
        </w:trPr>
        <w:tc>
          <w:tcPr>
            <w:tcW w:w="9182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A2362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миючих та дезінфікуючих засобів:</w:t>
            </w:r>
          </w:p>
          <w:p w:rsidR="00106CA7" w:rsidRDefault="00A2362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line="340" w:lineRule="exact"/>
              <w:ind w:left="816" w:hanging="350"/>
              <w:rPr>
                <w:sz w:val="28"/>
              </w:rPr>
            </w:pPr>
            <w:r>
              <w:rPr>
                <w:b/>
                <w:sz w:val="28"/>
              </w:rPr>
              <w:t>мило господарське – 406 од., туалетне – 231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од</w:t>
            </w:r>
            <w:r>
              <w:rPr>
                <w:sz w:val="28"/>
              </w:rPr>
              <w:t>;</w:t>
            </w:r>
          </w:p>
          <w:p w:rsidR="00106CA7" w:rsidRDefault="00A2362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  <w:tab w:val="left" w:pos="817"/>
              </w:tabs>
              <w:spacing w:before="24" w:line="322" w:lineRule="exact"/>
              <w:ind w:right="642" w:hanging="361"/>
              <w:rPr>
                <w:sz w:val="28"/>
              </w:rPr>
            </w:pPr>
            <w:r>
              <w:rPr>
                <w:b/>
                <w:sz w:val="28"/>
              </w:rPr>
              <w:t>засоби для миття сантехніки 1л - 144 од</w:t>
            </w:r>
            <w:r>
              <w:rPr>
                <w:sz w:val="28"/>
              </w:rPr>
              <w:t>; 0,5 кг – 144 од; сода 700г – 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пак.</w:t>
            </w:r>
          </w:p>
        </w:tc>
        <w:tc>
          <w:tcPr>
            <w:tcW w:w="1524" w:type="dxa"/>
            <w:tcBorders>
              <w:top w:val="single" w:sz="18" w:space="0" w:color="000000"/>
              <w:bottom w:val="single" w:sz="18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06CA7" w:rsidRDefault="00106CA7">
      <w:pPr>
        <w:rPr>
          <w:sz w:val="28"/>
        </w:rPr>
        <w:sectPr w:rsidR="00106CA7">
          <w:type w:val="continuous"/>
          <w:pgSz w:w="11910" w:h="16840"/>
          <w:pgMar w:top="760" w:right="2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1524"/>
      </w:tblGrid>
      <w:tr w:rsidR="00106CA7">
        <w:trPr>
          <w:trHeight w:val="2333"/>
        </w:trPr>
        <w:tc>
          <w:tcPr>
            <w:tcW w:w="9182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before="7" w:line="324" w:lineRule="exact"/>
              <w:ind w:right="643" w:hanging="361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дезінфікуючі засоби </w:t>
            </w:r>
            <w:proofErr w:type="spellStart"/>
            <w:r>
              <w:rPr>
                <w:sz w:val="28"/>
              </w:rPr>
              <w:t>Саніліт</w:t>
            </w:r>
            <w:proofErr w:type="spellEnd"/>
            <w:r>
              <w:rPr>
                <w:sz w:val="28"/>
              </w:rPr>
              <w:t xml:space="preserve"> 8 кг, </w:t>
            </w:r>
            <w:proofErr w:type="spellStart"/>
            <w:r>
              <w:rPr>
                <w:sz w:val="28"/>
              </w:rPr>
              <w:t>Дезактін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Дез-хлор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хлоросан</w:t>
            </w:r>
            <w:proofErr w:type="spellEnd"/>
            <w:r>
              <w:rPr>
                <w:sz w:val="28"/>
              </w:rPr>
              <w:t xml:space="preserve"> 3080 од*3г;</w:t>
            </w:r>
          </w:p>
          <w:p w:rsidR="00106CA7" w:rsidRDefault="00A2362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right="565" w:hanging="361"/>
              <w:rPr>
                <w:sz w:val="28"/>
              </w:rPr>
            </w:pPr>
            <w:r>
              <w:rPr>
                <w:b/>
                <w:sz w:val="28"/>
              </w:rPr>
              <w:t xml:space="preserve">інвентар для здійснення прибирання: </w:t>
            </w:r>
            <w:r>
              <w:rPr>
                <w:sz w:val="28"/>
              </w:rPr>
              <w:t>віник просяний,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цеберка оцинкована;</w:t>
            </w:r>
          </w:p>
          <w:p w:rsidR="00106CA7" w:rsidRDefault="00A2362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ind w:right="332" w:hanging="36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матеріали: фільтр для води - 1, змінний картридж – 2 од, бачок змивний, арматура </w:t>
            </w:r>
            <w:proofErr w:type="spellStart"/>
            <w:r>
              <w:rPr>
                <w:b/>
                <w:sz w:val="28"/>
              </w:rPr>
              <w:t>запорна</w:t>
            </w:r>
            <w:proofErr w:type="spellEnd"/>
            <w:r>
              <w:rPr>
                <w:b/>
                <w:sz w:val="28"/>
              </w:rPr>
              <w:t>, водонагрівач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електричний;</w:t>
            </w:r>
          </w:p>
          <w:p w:rsidR="00106CA7" w:rsidRDefault="00A2362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817"/>
              </w:tabs>
              <w:spacing w:line="329" w:lineRule="exact"/>
              <w:ind w:left="816" w:hanging="350"/>
              <w:rPr>
                <w:b/>
                <w:sz w:val="28"/>
              </w:rPr>
            </w:pPr>
            <w:r>
              <w:rPr>
                <w:b/>
                <w:sz w:val="28"/>
              </w:rPr>
              <w:t>пісок кварцовий 5т на суму 1250,00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грн</w:t>
            </w:r>
            <w:proofErr w:type="spellEnd"/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8"/>
              </w:rPr>
            </w:pPr>
          </w:p>
        </w:tc>
      </w:tr>
      <w:tr w:rsidR="00106CA7">
        <w:trPr>
          <w:trHeight w:val="733"/>
        </w:trPr>
        <w:tc>
          <w:tcPr>
            <w:tcW w:w="918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Придбання шкільних меблів:</w:t>
            </w:r>
          </w:p>
          <w:p w:rsidR="00106CA7" w:rsidRDefault="00A2362A">
            <w:pPr>
              <w:pStyle w:val="TableParagraph"/>
              <w:numPr>
                <w:ilvl w:val="0"/>
                <w:numId w:val="9"/>
              </w:numPr>
              <w:tabs>
                <w:tab w:val="left" w:pos="885"/>
                <w:tab w:val="left" w:pos="886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Лавки для їдальні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од,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106CA7" w:rsidRDefault="00A2362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5319,30</w:t>
            </w:r>
          </w:p>
        </w:tc>
      </w:tr>
      <w:tr w:rsidR="00106CA7">
        <w:trPr>
          <w:trHeight w:val="357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331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Столи для їдальні 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3465,00</w:t>
            </w:r>
          </w:p>
        </w:tc>
      </w:tr>
      <w:tr w:rsidR="00106CA7">
        <w:trPr>
          <w:trHeight w:val="352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line="328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Комплект меблів для шкільної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бібліотеки;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Комплект меблів для кабінету обслуговуючої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праці.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Металопластикові класні дошки 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342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323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Стільці учнівські регульовані 36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365"/>
        </w:trPr>
        <w:tc>
          <w:tcPr>
            <w:tcW w:w="91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28" w:lineRule="exact"/>
              <w:ind w:hanging="350"/>
              <w:rPr>
                <w:sz w:val="28"/>
              </w:rPr>
            </w:pPr>
            <w:r>
              <w:rPr>
                <w:sz w:val="28"/>
              </w:rPr>
              <w:t>Парти учнівські 2-містні 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од.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8"/>
              </w:rPr>
            </w:pPr>
          </w:p>
        </w:tc>
      </w:tr>
      <w:tr w:rsidR="00106CA7">
        <w:trPr>
          <w:trHeight w:val="339"/>
        </w:trPr>
        <w:tc>
          <w:tcPr>
            <w:tcW w:w="9182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Встановлено нову огорожу на шкільній території.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6"/>
              </w:rPr>
            </w:pPr>
          </w:p>
        </w:tc>
      </w:tr>
      <w:tr w:rsidR="00106CA7">
        <w:trPr>
          <w:trHeight w:val="1611"/>
        </w:trPr>
        <w:tc>
          <w:tcPr>
            <w:tcW w:w="9182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A2362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sz w:val="28"/>
              </w:rPr>
              <w:t>Рішенням Краматорської міської ради виділені кошти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06CA7" w:rsidRDefault="00A2362A">
            <w:pPr>
              <w:pStyle w:val="TableParagraph"/>
              <w:tabs>
                <w:tab w:val="left" w:pos="6338"/>
              </w:tabs>
              <w:ind w:right="265"/>
              <w:rPr>
                <w:sz w:val="28"/>
              </w:rPr>
            </w:pPr>
            <w:r>
              <w:rPr>
                <w:sz w:val="28"/>
              </w:rPr>
              <w:t>капітальний ремонт системи опалення -  1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z w:val="28"/>
              </w:rPr>
              <w:tab/>
              <w:t>грн. Ремонт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здійснює підрядна організація, контролює - управління капітального будівництва виконавчого комітету міської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ради.</w:t>
            </w: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</w:tcPr>
          <w:p w:rsidR="00106CA7" w:rsidRDefault="00106CA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2362A" w:rsidRPr="00DE70DF" w:rsidRDefault="00A2362A" w:rsidP="00DE70DF">
      <w:pPr>
        <w:spacing w:before="72"/>
        <w:ind w:right="769"/>
        <w:rPr>
          <w:lang w:val="ru-RU"/>
        </w:rPr>
      </w:pPr>
      <w:bookmarkStart w:id="0" w:name="_GoBack"/>
      <w:bookmarkEnd w:id="0"/>
    </w:p>
    <w:sectPr w:rsidR="00A2362A" w:rsidRPr="00DE70DF">
      <w:pgSz w:w="11910" w:h="16840"/>
      <w:pgMar w:top="760" w:right="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98"/>
    <w:multiLevelType w:val="hybridMultilevel"/>
    <w:tmpl w:val="6D8CF266"/>
    <w:lvl w:ilvl="0" w:tplc="DF823B72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FB5A59E6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45DA3F12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20082E18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C44421E2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4BFC5BAA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19DEDEBA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19040EDA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2E804746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1">
    <w:nsid w:val="02790883"/>
    <w:multiLevelType w:val="hybridMultilevel"/>
    <w:tmpl w:val="700613BA"/>
    <w:lvl w:ilvl="0" w:tplc="1A30E22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27067F5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5DD63DA8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D6CCC94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9D1007AA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6084428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4258853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9500A98A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C78A9E00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">
    <w:nsid w:val="05DB401F"/>
    <w:multiLevelType w:val="hybridMultilevel"/>
    <w:tmpl w:val="5B3440BA"/>
    <w:lvl w:ilvl="0" w:tplc="6EBEEB5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3092DA2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6C47A7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4EAEDB06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24D2DCF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C576C66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8A6187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4328B7D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658E903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3">
    <w:nsid w:val="061D39F5"/>
    <w:multiLevelType w:val="hybridMultilevel"/>
    <w:tmpl w:val="3A7CF0B0"/>
    <w:lvl w:ilvl="0" w:tplc="4DD091D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5886872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3712013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4BBCF5A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DD40A240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7BED60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35DCB870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1794E37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A0E2804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4">
    <w:nsid w:val="073E7CDF"/>
    <w:multiLevelType w:val="hybridMultilevel"/>
    <w:tmpl w:val="B93A6516"/>
    <w:lvl w:ilvl="0" w:tplc="614C057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3B38313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B596B784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EFE6EC8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DE4355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4E16377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D7E3EB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4D40064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2E88893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5">
    <w:nsid w:val="086C4143"/>
    <w:multiLevelType w:val="hybridMultilevel"/>
    <w:tmpl w:val="BA0A9A1A"/>
    <w:lvl w:ilvl="0" w:tplc="529468A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97EBEA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D3E1226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83F4C95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2C2196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D476604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1AAA7060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398263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BD4C865A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6">
    <w:nsid w:val="10B63CD7"/>
    <w:multiLevelType w:val="hybridMultilevel"/>
    <w:tmpl w:val="AE28D01C"/>
    <w:lvl w:ilvl="0" w:tplc="4D20478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B3FA160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E7EEEF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9D1A6ED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52C9E02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4630034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A27A9424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91A6FE0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916A282A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7">
    <w:nsid w:val="1691755E"/>
    <w:multiLevelType w:val="hybridMultilevel"/>
    <w:tmpl w:val="F58464D4"/>
    <w:lvl w:ilvl="0" w:tplc="8F34245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816F08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CE8FBC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9A94ACA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1F32385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A642E2B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14AC591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1B5E490A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534CFA60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8">
    <w:nsid w:val="1E8346A3"/>
    <w:multiLevelType w:val="hybridMultilevel"/>
    <w:tmpl w:val="3A32DEBA"/>
    <w:lvl w:ilvl="0" w:tplc="0D9C96F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A948B5B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3126E11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04F6CDD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3D681D8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EA22E10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8166BDE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B48E71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7E76DBA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9">
    <w:nsid w:val="23AE0460"/>
    <w:multiLevelType w:val="hybridMultilevel"/>
    <w:tmpl w:val="ED1832CA"/>
    <w:lvl w:ilvl="0" w:tplc="BE5434A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335CE01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D5FCC9E0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11CE931E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59B260A0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4A6CA52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EA4282A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13726D5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9DB6DFF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0">
    <w:nsid w:val="295716A1"/>
    <w:multiLevelType w:val="hybridMultilevel"/>
    <w:tmpl w:val="A0D0D27C"/>
    <w:lvl w:ilvl="0" w:tplc="5D806C06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89749AE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F3FA4C4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C8D40A46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5B3EE17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13AC265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85768E56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EF12176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720A635A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1">
    <w:nsid w:val="2B6163C8"/>
    <w:multiLevelType w:val="hybridMultilevel"/>
    <w:tmpl w:val="8A1E0984"/>
    <w:lvl w:ilvl="0" w:tplc="777A24A8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A8C2C27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50E61108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A686DF4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7EA017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4044D77E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7F3486C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7E2835C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81A04246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2">
    <w:nsid w:val="38AC70E0"/>
    <w:multiLevelType w:val="hybridMultilevel"/>
    <w:tmpl w:val="FCDAE2DA"/>
    <w:lvl w:ilvl="0" w:tplc="7A4AE83A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AEA43C3A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EF7ADAEE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6D98E888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632CFECA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33D83590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5AC21C74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D8C0BF78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0B88BF40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13">
    <w:nsid w:val="3E271CBD"/>
    <w:multiLevelType w:val="hybridMultilevel"/>
    <w:tmpl w:val="8DDEE1FC"/>
    <w:lvl w:ilvl="0" w:tplc="4490DCC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4D6485A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CCE292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3D369F1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43C2C02E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595C9C74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79C270F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D10AE9E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260E457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4">
    <w:nsid w:val="4C453C40"/>
    <w:multiLevelType w:val="hybridMultilevel"/>
    <w:tmpl w:val="232A8DF2"/>
    <w:lvl w:ilvl="0" w:tplc="E6C486A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F51E337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157C9F4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4216C92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8BF0069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578C542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F2F439F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CAEC45D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073CDC2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5">
    <w:nsid w:val="4DD4092B"/>
    <w:multiLevelType w:val="hybridMultilevel"/>
    <w:tmpl w:val="F0ACB04C"/>
    <w:lvl w:ilvl="0" w:tplc="DFE046B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0EF0867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133EB33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B7F600EA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5E88EBF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AE9AC600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668C8FF8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B8DE8AC4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0D967F7E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6">
    <w:nsid w:val="4F511520"/>
    <w:multiLevelType w:val="hybridMultilevel"/>
    <w:tmpl w:val="22FEE28E"/>
    <w:lvl w:ilvl="0" w:tplc="F56A8A9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1CE87808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3642EAE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229AF41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722EEA1A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702A68F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84A5E9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AACCEEB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845E826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7">
    <w:nsid w:val="51834797"/>
    <w:multiLevelType w:val="hybridMultilevel"/>
    <w:tmpl w:val="5AE689AA"/>
    <w:lvl w:ilvl="0" w:tplc="D670259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EDB860C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ACE772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0DFE17C0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87E62DF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8D1A9C32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D4C2C0B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9060559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EB64130E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8">
    <w:nsid w:val="54D66825"/>
    <w:multiLevelType w:val="hybridMultilevel"/>
    <w:tmpl w:val="215A03E6"/>
    <w:lvl w:ilvl="0" w:tplc="C7687D6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355C59E0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39C48B7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0548F328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CB4CA3AA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2D428C6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B916F462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FA44B72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F6163FC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19">
    <w:nsid w:val="56263B59"/>
    <w:multiLevelType w:val="hybridMultilevel"/>
    <w:tmpl w:val="F5D8EEC8"/>
    <w:lvl w:ilvl="0" w:tplc="F6BE8A0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0E12214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9974864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971EE2EA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E5EAD8E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57DAABCA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02D85D1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E2E2A45A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87CE6B98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0">
    <w:nsid w:val="620822ED"/>
    <w:multiLevelType w:val="hybridMultilevel"/>
    <w:tmpl w:val="1D500A68"/>
    <w:lvl w:ilvl="0" w:tplc="79320A5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99D0602A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C7E0961C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343AF67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0BF2BB0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8CC4D264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20A9788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E83A99DE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85E887C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1">
    <w:nsid w:val="634A4CF3"/>
    <w:multiLevelType w:val="hybridMultilevel"/>
    <w:tmpl w:val="7BD63246"/>
    <w:lvl w:ilvl="0" w:tplc="27A89B7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1F705FEC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71D443B8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74AECA6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110070B4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441A1D8C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CC6846AC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B00C72E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D6621DEC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2">
    <w:nsid w:val="654C623D"/>
    <w:multiLevelType w:val="hybridMultilevel"/>
    <w:tmpl w:val="276230E0"/>
    <w:lvl w:ilvl="0" w:tplc="7206D4A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D2D014E4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D9B0ADC8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7826A8BA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6C60063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CE728D40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364A265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C94AD012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E3560CF2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3">
    <w:nsid w:val="68402D2E"/>
    <w:multiLevelType w:val="hybridMultilevel"/>
    <w:tmpl w:val="12349296"/>
    <w:lvl w:ilvl="0" w:tplc="EA880260">
      <w:numFmt w:val="bullet"/>
      <w:lvlText w:val=""/>
      <w:lvlJc w:val="left"/>
      <w:pPr>
        <w:ind w:left="885" w:hanging="41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867EF934">
      <w:numFmt w:val="bullet"/>
      <w:lvlText w:val="•"/>
      <w:lvlJc w:val="left"/>
      <w:pPr>
        <w:ind w:left="1709" w:hanging="419"/>
      </w:pPr>
      <w:rPr>
        <w:rFonts w:hint="default"/>
        <w:lang w:val="uk-UA" w:eastAsia="uk-UA" w:bidi="uk-UA"/>
      </w:rPr>
    </w:lvl>
    <w:lvl w:ilvl="2" w:tplc="C2526EFA">
      <w:numFmt w:val="bullet"/>
      <w:lvlText w:val="•"/>
      <w:lvlJc w:val="left"/>
      <w:pPr>
        <w:ind w:left="2538" w:hanging="419"/>
      </w:pPr>
      <w:rPr>
        <w:rFonts w:hint="default"/>
        <w:lang w:val="uk-UA" w:eastAsia="uk-UA" w:bidi="uk-UA"/>
      </w:rPr>
    </w:lvl>
    <w:lvl w:ilvl="3" w:tplc="0CC403B8">
      <w:numFmt w:val="bullet"/>
      <w:lvlText w:val="•"/>
      <w:lvlJc w:val="left"/>
      <w:pPr>
        <w:ind w:left="3367" w:hanging="419"/>
      </w:pPr>
      <w:rPr>
        <w:rFonts w:hint="default"/>
        <w:lang w:val="uk-UA" w:eastAsia="uk-UA" w:bidi="uk-UA"/>
      </w:rPr>
    </w:lvl>
    <w:lvl w:ilvl="4" w:tplc="094C1924">
      <w:numFmt w:val="bullet"/>
      <w:lvlText w:val="•"/>
      <w:lvlJc w:val="left"/>
      <w:pPr>
        <w:ind w:left="4196" w:hanging="419"/>
      </w:pPr>
      <w:rPr>
        <w:rFonts w:hint="default"/>
        <w:lang w:val="uk-UA" w:eastAsia="uk-UA" w:bidi="uk-UA"/>
      </w:rPr>
    </w:lvl>
    <w:lvl w:ilvl="5" w:tplc="D5048928">
      <w:numFmt w:val="bullet"/>
      <w:lvlText w:val="•"/>
      <w:lvlJc w:val="left"/>
      <w:pPr>
        <w:ind w:left="5026" w:hanging="419"/>
      </w:pPr>
      <w:rPr>
        <w:rFonts w:hint="default"/>
        <w:lang w:val="uk-UA" w:eastAsia="uk-UA" w:bidi="uk-UA"/>
      </w:rPr>
    </w:lvl>
    <w:lvl w:ilvl="6" w:tplc="684819E2">
      <w:numFmt w:val="bullet"/>
      <w:lvlText w:val="•"/>
      <w:lvlJc w:val="left"/>
      <w:pPr>
        <w:ind w:left="5855" w:hanging="419"/>
      </w:pPr>
      <w:rPr>
        <w:rFonts w:hint="default"/>
        <w:lang w:val="uk-UA" w:eastAsia="uk-UA" w:bidi="uk-UA"/>
      </w:rPr>
    </w:lvl>
    <w:lvl w:ilvl="7" w:tplc="598818BE">
      <w:numFmt w:val="bullet"/>
      <w:lvlText w:val="•"/>
      <w:lvlJc w:val="left"/>
      <w:pPr>
        <w:ind w:left="6684" w:hanging="419"/>
      </w:pPr>
      <w:rPr>
        <w:rFonts w:hint="default"/>
        <w:lang w:val="uk-UA" w:eastAsia="uk-UA" w:bidi="uk-UA"/>
      </w:rPr>
    </w:lvl>
    <w:lvl w:ilvl="8" w:tplc="8C621CEE">
      <w:numFmt w:val="bullet"/>
      <w:lvlText w:val="•"/>
      <w:lvlJc w:val="left"/>
      <w:pPr>
        <w:ind w:left="7513" w:hanging="419"/>
      </w:pPr>
      <w:rPr>
        <w:rFonts w:hint="default"/>
        <w:lang w:val="uk-UA" w:eastAsia="uk-UA" w:bidi="uk-UA"/>
      </w:rPr>
    </w:lvl>
  </w:abstractNum>
  <w:abstractNum w:abstractNumId="24">
    <w:nsid w:val="69756DE3"/>
    <w:multiLevelType w:val="hybridMultilevel"/>
    <w:tmpl w:val="EA72D728"/>
    <w:lvl w:ilvl="0" w:tplc="D1EA884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AA24AB1E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4D401B32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B3BEECD4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3A0407D6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FEF6B8D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D7B830C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D9F060F0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3F82C82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5">
    <w:nsid w:val="6F3B0003"/>
    <w:multiLevelType w:val="hybridMultilevel"/>
    <w:tmpl w:val="44108046"/>
    <w:lvl w:ilvl="0" w:tplc="6D969C0C">
      <w:start w:val="6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00DE8C5A">
      <w:numFmt w:val="bullet"/>
      <w:lvlText w:val="•"/>
      <w:lvlJc w:val="left"/>
      <w:pPr>
        <w:ind w:left="795" w:hanging="212"/>
      </w:pPr>
      <w:rPr>
        <w:rFonts w:hint="default"/>
        <w:lang w:val="uk-UA" w:eastAsia="uk-UA" w:bidi="uk-UA"/>
      </w:rPr>
    </w:lvl>
    <w:lvl w:ilvl="2" w:tplc="E86AC4AC">
      <w:numFmt w:val="bullet"/>
      <w:lvlText w:val="•"/>
      <w:lvlJc w:val="left"/>
      <w:pPr>
        <w:ind w:left="931" w:hanging="212"/>
      </w:pPr>
      <w:rPr>
        <w:rFonts w:hint="default"/>
        <w:lang w:val="uk-UA" w:eastAsia="uk-UA" w:bidi="uk-UA"/>
      </w:rPr>
    </w:lvl>
    <w:lvl w:ilvl="3" w:tplc="7E66AA02">
      <w:numFmt w:val="bullet"/>
      <w:lvlText w:val="•"/>
      <w:lvlJc w:val="left"/>
      <w:pPr>
        <w:ind w:left="1066" w:hanging="212"/>
      </w:pPr>
      <w:rPr>
        <w:rFonts w:hint="default"/>
        <w:lang w:val="uk-UA" w:eastAsia="uk-UA" w:bidi="uk-UA"/>
      </w:rPr>
    </w:lvl>
    <w:lvl w:ilvl="4" w:tplc="8C3A23B0">
      <w:numFmt w:val="bullet"/>
      <w:lvlText w:val="•"/>
      <w:lvlJc w:val="left"/>
      <w:pPr>
        <w:ind w:left="1202" w:hanging="212"/>
      </w:pPr>
      <w:rPr>
        <w:rFonts w:hint="default"/>
        <w:lang w:val="uk-UA" w:eastAsia="uk-UA" w:bidi="uk-UA"/>
      </w:rPr>
    </w:lvl>
    <w:lvl w:ilvl="5" w:tplc="8BFA824A">
      <w:numFmt w:val="bullet"/>
      <w:lvlText w:val="•"/>
      <w:lvlJc w:val="left"/>
      <w:pPr>
        <w:ind w:left="1338" w:hanging="212"/>
      </w:pPr>
      <w:rPr>
        <w:rFonts w:hint="default"/>
        <w:lang w:val="uk-UA" w:eastAsia="uk-UA" w:bidi="uk-UA"/>
      </w:rPr>
    </w:lvl>
    <w:lvl w:ilvl="6" w:tplc="D7A8F4A4">
      <w:numFmt w:val="bullet"/>
      <w:lvlText w:val="•"/>
      <w:lvlJc w:val="left"/>
      <w:pPr>
        <w:ind w:left="1473" w:hanging="212"/>
      </w:pPr>
      <w:rPr>
        <w:rFonts w:hint="default"/>
        <w:lang w:val="uk-UA" w:eastAsia="uk-UA" w:bidi="uk-UA"/>
      </w:rPr>
    </w:lvl>
    <w:lvl w:ilvl="7" w:tplc="BFB40714">
      <w:numFmt w:val="bullet"/>
      <w:lvlText w:val="•"/>
      <w:lvlJc w:val="left"/>
      <w:pPr>
        <w:ind w:left="1609" w:hanging="212"/>
      </w:pPr>
      <w:rPr>
        <w:rFonts w:hint="default"/>
        <w:lang w:val="uk-UA" w:eastAsia="uk-UA" w:bidi="uk-UA"/>
      </w:rPr>
    </w:lvl>
    <w:lvl w:ilvl="8" w:tplc="D4BE0988">
      <w:numFmt w:val="bullet"/>
      <w:lvlText w:val="•"/>
      <w:lvlJc w:val="left"/>
      <w:pPr>
        <w:ind w:left="1744" w:hanging="212"/>
      </w:pPr>
      <w:rPr>
        <w:rFonts w:hint="default"/>
        <w:lang w:val="uk-UA" w:eastAsia="uk-UA" w:bidi="uk-UA"/>
      </w:rPr>
    </w:lvl>
  </w:abstractNum>
  <w:abstractNum w:abstractNumId="26">
    <w:nsid w:val="75092F5E"/>
    <w:multiLevelType w:val="hybridMultilevel"/>
    <w:tmpl w:val="C422FD84"/>
    <w:lvl w:ilvl="0" w:tplc="51405E76">
      <w:start w:val="2"/>
      <w:numFmt w:val="decimal"/>
      <w:lvlText w:val="%1"/>
      <w:lvlJc w:val="left"/>
      <w:pPr>
        <w:ind w:left="65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38BAA9BE">
      <w:numFmt w:val="bullet"/>
      <w:lvlText w:val="•"/>
      <w:lvlJc w:val="left"/>
      <w:pPr>
        <w:ind w:left="795" w:hanging="212"/>
      </w:pPr>
      <w:rPr>
        <w:rFonts w:hint="default"/>
        <w:lang w:val="uk-UA" w:eastAsia="uk-UA" w:bidi="uk-UA"/>
      </w:rPr>
    </w:lvl>
    <w:lvl w:ilvl="2" w:tplc="85CECF9C">
      <w:numFmt w:val="bullet"/>
      <w:lvlText w:val="•"/>
      <w:lvlJc w:val="left"/>
      <w:pPr>
        <w:ind w:left="931" w:hanging="212"/>
      </w:pPr>
      <w:rPr>
        <w:rFonts w:hint="default"/>
        <w:lang w:val="uk-UA" w:eastAsia="uk-UA" w:bidi="uk-UA"/>
      </w:rPr>
    </w:lvl>
    <w:lvl w:ilvl="3" w:tplc="3564A3B4">
      <w:numFmt w:val="bullet"/>
      <w:lvlText w:val="•"/>
      <w:lvlJc w:val="left"/>
      <w:pPr>
        <w:ind w:left="1066" w:hanging="212"/>
      </w:pPr>
      <w:rPr>
        <w:rFonts w:hint="default"/>
        <w:lang w:val="uk-UA" w:eastAsia="uk-UA" w:bidi="uk-UA"/>
      </w:rPr>
    </w:lvl>
    <w:lvl w:ilvl="4" w:tplc="A51E081E">
      <w:numFmt w:val="bullet"/>
      <w:lvlText w:val="•"/>
      <w:lvlJc w:val="left"/>
      <w:pPr>
        <w:ind w:left="1202" w:hanging="212"/>
      </w:pPr>
      <w:rPr>
        <w:rFonts w:hint="default"/>
        <w:lang w:val="uk-UA" w:eastAsia="uk-UA" w:bidi="uk-UA"/>
      </w:rPr>
    </w:lvl>
    <w:lvl w:ilvl="5" w:tplc="BFB036F8">
      <w:numFmt w:val="bullet"/>
      <w:lvlText w:val="•"/>
      <w:lvlJc w:val="left"/>
      <w:pPr>
        <w:ind w:left="1338" w:hanging="212"/>
      </w:pPr>
      <w:rPr>
        <w:rFonts w:hint="default"/>
        <w:lang w:val="uk-UA" w:eastAsia="uk-UA" w:bidi="uk-UA"/>
      </w:rPr>
    </w:lvl>
    <w:lvl w:ilvl="6" w:tplc="585E9A20">
      <w:numFmt w:val="bullet"/>
      <w:lvlText w:val="•"/>
      <w:lvlJc w:val="left"/>
      <w:pPr>
        <w:ind w:left="1473" w:hanging="212"/>
      </w:pPr>
      <w:rPr>
        <w:rFonts w:hint="default"/>
        <w:lang w:val="uk-UA" w:eastAsia="uk-UA" w:bidi="uk-UA"/>
      </w:rPr>
    </w:lvl>
    <w:lvl w:ilvl="7" w:tplc="5CACD108">
      <w:numFmt w:val="bullet"/>
      <w:lvlText w:val="•"/>
      <w:lvlJc w:val="left"/>
      <w:pPr>
        <w:ind w:left="1609" w:hanging="212"/>
      </w:pPr>
      <w:rPr>
        <w:rFonts w:hint="default"/>
        <w:lang w:val="uk-UA" w:eastAsia="uk-UA" w:bidi="uk-UA"/>
      </w:rPr>
    </w:lvl>
    <w:lvl w:ilvl="8" w:tplc="96B079CA">
      <w:numFmt w:val="bullet"/>
      <w:lvlText w:val="•"/>
      <w:lvlJc w:val="left"/>
      <w:pPr>
        <w:ind w:left="1744" w:hanging="212"/>
      </w:pPr>
      <w:rPr>
        <w:rFonts w:hint="default"/>
        <w:lang w:val="uk-UA" w:eastAsia="uk-UA" w:bidi="uk-UA"/>
      </w:rPr>
    </w:lvl>
  </w:abstractNum>
  <w:abstractNum w:abstractNumId="27">
    <w:nsid w:val="79DA6DAF"/>
    <w:multiLevelType w:val="hybridMultilevel"/>
    <w:tmpl w:val="5BC4D7BE"/>
    <w:lvl w:ilvl="0" w:tplc="3064BDF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BCB85D20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EE9A39A4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CA025A02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55D07F6C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EF6C8CF8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984E8E5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376A38FA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4D981658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8">
    <w:nsid w:val="7BE667B8"/>
    <w:multiLevelType w:val="hybridMultilevel"/>
    <w:tmpl w:val="96583F52"/>
    <w:lvl w:ilvl="0" w:tplc="9E4C3B40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8D4AC7B6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0656958A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6802ACEC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6EC02238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307C9176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06BEFEDA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89448E8C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166ED42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abstractNum w:abstractNumId="29">
    <w:nsid w:val="7E380B92"/>
    <w:multiLevelType w:val="hybridMultilevel"/>
    <w:tmpl w:val="4508A6C4"/>
    <w:lvl w:ilvl="0" w:tplc="2738D74E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b/>
        <w:bCs/>
        <w:w w:val="100"/>
        <w:sz w:val="28"/>
        <w:szCs w:val="28"/>
        <w:lang w:val="uk-UA" w:eastAsia="uk-UA" w:bidi="uk-UA"/>
      </w:rPr>
    </w:lvl>
    <w:lvl w:ilvl="1" w:tplc="7EC4BE82">
      <w:numFmt w:val="bullet"/>
      <w:lvlText w:val="•"/>
      <w:lvlJc w:val="left"/>
      <w:pPr>
        <w:ind w:left="1655" w:hanging="349"/>
      </w:pPr>
      <w:rPr>
        <w:rFonts w:hint="default"/>
        <w:lang w:val="uk-UA" w:eastAsia="uk-UA" w:bidi="uk-UA"/>
      </w:rPr>
    </w:lvl>
    <w:lvl w:ilvl="2" w:tplc="148221AE">
      <w:numFmt w:val="bullet"/>
      <w:lvlText w:val="•"/>
      <w:lvlJc w:val="left"/>
      <w:pPr>
        <w:ind w:left="2490" w:hanging="349"/>
      </w:pPr>
      <w:rPr>
        <w:rFonts w:hint="default"/>
        <w:lang w:val="uk-UA" w:eastAsia="uk-UA" w:bidi="uk-UA"/>
      </w:rPr>
    </w:lvl>
    <w:lvl w:ilvl="3" w:tplc="96663D46">
      <w:numFmt w:val="bullet"/>
      <w:lvlText w:val="•"/>
      <w:lvlJc w:val="left"/>
      <w:pPr>
        <w:ind w:left="3325" w:hanging="349"/>
      </w:pPr>
      <w:rPr>
        <w:rFonts w:hint="default"/>
        <w:lang w:val="uk-UA" w:eastAsia="uk-UA" w:bidi="uk-UA"/>
      </w:rPr>
    </w:lvl>
    <w:lvl w:ilvl="4" w:tplc="32427912">
      <w:numFmt w:val="bullet"/>
      <w:lvlText w:val="•"/>
      <w:lvlJc w:val="left"/>
      <w:pPr>
        <w:ind w:left="4160" w:hanging="349"/>
      </w:pPr>
      <w:rPr>
        <w:rFonts w:hint="default"/>
        <w:lang w:val="uk-UA" w:eastAsia="uk-UA" w:bidi="uk-UA"/>
      </w:rPr>
    </w:lvl>
    <w:lvl w:ilvl="5" w:tplc="26749054">
      <w:numFmt w:val="bullet"/>
      <w:lvlText w:val="•"/>
      <w:lvlJc w:val="left"/>
      <w:pPr>
        <w:ind w:left="4996" w:hanging="349"/>
      </w:pPr>
      <w:rPr>
        <w:rFonts w:hint="default"/>
        <w:lang w:val="uk-UA" w:eastAsia="uk-UA" w:bidi="uk-UA"/>
      </w:rPr>
    </w:lvl>
    <w:lvl w:ilvl="6" w:tplc="6A769ABE">
      <w:numFmt w:val="bullet"/>
      <w:lvlText w:val="•"/>
      <w:lvlJc w:val="left"/>
      <w:pPr>
        <w:ind w:left="5831" w:hanging="349"/>
      </w:pPr>
      <w:rPr>
        <w:rFonts w:hint="default"/>
        <w:lang w:val="uk-UA" w:eastAsia="uk-UA" w:bidi="uk-UA"/>
      </w:rPr>
    </w:lvl>
    <w:lvl w:ilvl="7" w:tplc="EE48D2C8">
      <w:numFmt w:val="bullet"/>
      <w:lvlText w:val="•"/>
      <w:lvlJc w:val="left"/>
      <w:pPr>
        <w:ind w:left="6666" w:hanging="349"/>
      </w:pPr>
      <w:rPr>
        <w:rFonts w:hint="default"/>
        <w:lang w:val="uk-UA" w:eastAsia="uk-UA" w:bidi="uk-UA"/>
      </w:rPr>
    </w:lvl>
    <w:lvl w:ilvl="8" w:tplc="FD36CA14">
      <w:numFmt w:val="bullet"/>
      <w:lvlText w:val="•"/>
      <w:lvlJc w:val="left"/>
      <w:pPr>
        <w:ind w:left="7501" w:hanging="349"/>
      </w:pPr>
      <w:rPr>
        <w:rFonts w:hint="default"/>
        <w:lang w:val="uk-UA" w:eastAsia="uk-UA" w:bidi="uk-UA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7"/>
  </w:num>
  <w:num w:numId="5">
    <w:abstractNumId w:val="20"/>
  </w:num>
  <w:num w:numId="6">
    <w:abstractNumId w:val="22"/>
  </w:num>
  <w:num w:numId="7">
    <w:abstractNumId w:val="5"/>
  </w:num>
  <w:num w:numId="8">
    <w:abstractNumId w:val="16"/>
  </w:num>
  <w:num w:numId="9">
    <w:abstractNumId w:val="23"/>
  </w:num>
  <w:num w:numId="10">
    <w:abstractNumId w:val="10"/>
  </w:num>
  <w:num w:numId="11">
    <w:abstractNumId w:val="28"/>
  </w:num>
  <w:num w:numId="12">
    <w:abstractNumId w:val="27"/>
  </w:num>
  <w:num w:numId="13">
    <w:abstractNumId w:val="14"/>
  </w:num>
  <w:num w:numId="14">
    <w:abstractNumId w:val="0"/>
  </w:num>
  <w:num w:numId="15">
    <w:abstractNumId w:val="24"/>
  </w:num>
  <w:num w:numId="16">
    <w:abstractNumId w:val="17"/>
  </w:num>
  <w:num w:numId="17">
    <w:abstractNumId w:val="12"/>
  </w:num>
  <w:num w:numId="18">
    <w:abstractNumId w:val="18"/>
  </w:num>
  <w:num w:numId="19">
    <w:abstractNumId w:val="21"/>
  </w:num>
  <w:num w:numId="20">
    <w:abstractNumId w:val="9"/>
  </w:num>
  <w:num w:numId="21">
    <w:abstractNumId w:val="11"/>
  </w:num>
  <w:num w:numId="22">
    <w:abstractNumId w:val="29"/>
  </w:num>
  <w:num w:numId="23">
    <w:abstractNumId w:val="3"/>
  </w:num>
  <w:num w:numId="24">
    <w:abstractNumId w:val="15"/>
  </w:num>
  <w:num w:numId="25">
    <w:abstractNumId w:val="13"/>
  </w:num>
  <w:num w:numId="26">
    <w:abstractNumId w:val="19"/>
  </w:num>
  <w:num w:numId="27">
    <w:abstractNumId w:val="4"/>
  </w:num>
  <w:num w:numId="28">
    <w:abstractNumId w:val="1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7"/>
    <w:rsid w:val="00106CA7"/>
    <w:rsid w:val="00A2362A"/>
    <w:rsid w:val="00B43041"/>
    <w:rsid w:val="00D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774" w:right="77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774" w:right="772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КРАМАТОРСЬКИЙ МІСЬКИЙ ВІДДІЛ ОСВІТИ</vt:lpstr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КРАМАТОРСЬКИЙ МІСЬКИЙ ВІДДІЛ ОСВІТИ</dc:title>
  <dc:creator>User</dc:creator>
  <cp:lastModifiedBy>Home</cp:lastModifiedBy>
  <cp:revision>4</cp:revision>
  <dcterms:created xsi:type="dcterms:W3CDTF">2020-05-25T17:56:00Z</dcterms:created>
  <dcterms:modified xsi:type="dcterms:W3CDTF">2020-05-25T17:56:00Z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2020-05-25T00:00:00Z</vt:filetime>
  </property>
</Properties>
</file>